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DE" w:rsidRPr="00695CDE" w:rsidRDefault="00695CDE" w:rsidP="00695CDE">
      <w:pPr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Na temelju članka 21.</w:t>
      </w:r>
      <w:r>
        <w:rPr>
          <w:rFonts w:ascii="Times New Roman" w:hAnsi="Times New Roman" w:cs="Times New Roman"/>
          <w:sz w:val="24"/>
          <w:szCs w:val="24"/>
        </w:rPr>
        <w:t xml:space="preserve"> Zakona o održivom  gospodarenju</w:t>
      </w:r>
      <w:r w:rsidRPr="00695CDE">
        <w:rPr>
          <w:rFonts w:ascii="Times New Roman" w:hAnsi="Times New Roman" w:cs="Times New Roman"/>
          <w:sz w:val="24"/>
          <w:szCs w:val="24"/>
        </w:rPr>
        <w:t xml:space="preserve"> otpadom  (Narodne Novine, broj 94/13 i 73/17) članka </w:t>
      </w:r>
      <w:r>
        <w:rPr>
          <w:rFonts w:ascii="Times New Roman" w:hAnsi="Times New Roman" w:cs="Times New Roman"/>
          <w:sz w:val="24"/>
          <w:szCs w:val="24"/>
        </w:rPr>
        <w:t xml:space="preserve">30. Statuta općien Povljana </w:t>
      </w:r>
      <w:r w:rsidRPr="00695C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''</w:t>
      </w:r>
      <w:r w:rsidRPr="00695CDE">
        <w:rPr>
          <w:rFonts w:ascii="Times New Roman" w:hAnsi="Times New Roman" w:cs="Times New Roman"/>
          <w:sz w:val="24"/>
          <w:szCs w:val="24"/>
        </w:rPr>
        <w:t xml:space="preserve">Službeni glasnik </w:t>
      </w:r>
      <w:r>
        <w:rPr>
          <w:rFonts w:ascii="Times New Roman" w:hAnsi="Times New Roman" w:cs="Times New Roman"/>
          <w:sz w:val="24"/>
          <w:szCs w:val="24"/>
        </w:rPr>
        <w:t>Zadarske županije'' broj 14/17</w:t>
      </w:r>
      <w:r w:rsidRPr="00695CDE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>
        <w:rPr>
          <w:rFonts w:ascii="Times New Roman" w:hAnsi="Times New Roman" w:cs="Times New Roman"/>
          <w:sz w:val="24"/>
          <w:szCs w:val="24"/>
        </w:rPr>
        <w:t>Povljana na svojoj</w:t>
      </w:r>
      <w:r w:rsidR="00B63C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5CDE">
        <w:rPr>
          <w:rFonts w:ascii="Times New Roman" w:hAnsi="Times New Roman" w:cs="Times New Roman"/>
          <w:sz w:val="24"/>
          <w:szCs w:val="24"/>
        </w:rPr>
        <w:t xml:space="preserve">. sjednici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B63C77">
        <w:rPr>
          <w:rFonts w:ascii="Times New Roman" w:hAnsi="Times New Roman" w:cs="Times New Roman"/>
          <w:sz w:val="24"/>
          <w:szCs w:val="24"/>
        </w:rPr>
        <w:t xml:space="preserve"> 30. svibnja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  <w:r w:rsidR="00FF3F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95CDE">
        <w:rPr>
          <w:rFonts w:ascii="Times New Roman" w:hAnsi="Times New Roman" w:cs="Times New Roman"/>
          <w:sz w:val="24"/>
          <w:szCs w:val="24"/>
        </w:rPr>
        <w:t xml:space="preserve">godine, donosi </w:t>
      </w: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O D L U K U</w:t>
      </w:r>
    </w:p>
    <w:p w:rsidR="00695CDE" w:rsidRPr="00695CDE" w:rsidRDefault="00B63C77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izradi</w:t>
      </w:r>
      <w:r w:rsidR="009176B6">
        <w:rPr>
          <w:rFonts w:ascii="Times New Roman" w:hAnsi="Times New Roman" w:cs="Times New Roman"/>
          <w:sz w:val="24"/>
          <w:szCs w:val="24"/>
        </w:rPr>
        <w:t xml:space="preserve"> </w:t>
      </w:r>
      <w:r w:rsidR="00695CDE" w:rsidRPr="00695CDE">
        <w:rPr>
          <w:rFonts w:ascii="Times New Roman" w:hAnsi="Times New Roman" w:cs="Times New Roman"/>
          <w:sz w:val="24"/>
          <w:szCs w:val="24"/>
        </w:rPr>
        <w:t xml:space="preserve">Plana gospodarenja otpadom Općine </w:t>
      </w:r>
      <w:r w:rsidR="00695CDE">
        <w:rPr>
          <w:rFonts w:ascii="Times New Roman" w:hAnsi="Times New Roman" w:cs="Times New Roman"/>
          <w:sz w:val="24"/>
          <w:szCs w:val="24"/>
        </w:rPr>
        <w:t>Povljana</w:t>
      </w: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2018.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2023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 w:rsidRPr="00695CDE">
        <w:rPr>
          <w:rFonts w:ascii="Times New Roman" w:hAnsi="Times New Roman" w:cs="Times New Roman"/>
          <w:sz w:val="24"/>
          <w:szCs w:val="24"/>
        </w:rPr>
        <w:t>godine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Članak 1.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Donosi se Odluka o izradi „Plana gospodarenja otpadom Općine </w:t>
      </w:r>
      <w:r>
        <w:rPr>
          <w:rFonts w:ascii="Times New Roman" w:hAnsi="Times New Roman" w:cs="Times New Roman"/>
          <w:sz w:val="24"/>
          <w:szCs w:val="24"/>
        </w:rPr>
        <w:t>Povljana za razdoblje  od 2018.do 2023.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B63C77">
        <w:rPr>
          <w:rFonts w:ascii="Times New Roman" w:hAnsi="Times New Roman" w:cs="Times New Roman"/>
          <w:sz w:val="24"/>
          <w:szCs w:val="24"/>
        </w:rPr>
        <w:t>''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 2.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„Plan gospodarenja otpadom Općine </w:t>
      </w:r>
      <w:r>
        <w:rPr>
          <w:rFonts w:ascii="Times New Roman" w:hAnsi="Times New Roman" w:cs="Times New Roman"/>
          <w:sz w:val="24"/>
          <w:szCs w:val="24"/>
        </w:rPr>
        <w:t>Povljana za razdoblje od 2018. do 2023</w:t>
      </w:r>
      <w:r w:rsidRPr="00695CDE">
        <w:rPr>
          <w:rFonts w:ascii="Times New Roman" w:hAnsi="Times New Roman" w:cs="Times New Roman"/>
          <w:sz w:val="24"/>
          <w:szCs w:val="24"/>
        </w:rPr>
        <w:t>. godine“ treba sadržavati slijedeće: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B63C77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ANALIZU</w:t>
      </w:r>
      <w:r w:rsidR="00695CDE" w:rsidRPr="00695CDE">
        <w:rPr>
          <w:rFonts w:ascii="Times New Roman" w:hAnsi="Times New Roman" w:cs="Times New Roman"/>
          <w:sz w:val="24"/>
          <w:szCs w:val="24"/>
        </w:rPr>
        <w:t xml:space="preserve">, TE OCJENU STANJA I POTREBA U </w:t>
      </w:r>
      <w:r>
        <w:rPr>
          <w:rFonts w:ascii="Times New Roman" w:hAnsi="Times New Roman" w:cs="Times New Roman"/>
          <w:sz w:val="24"/>
          <w:szCs w:val="24"/>
        </w:rPr>
        <w:t>GOSPODARENJU OTPADOM NA PODRUČJU</w:t>
      </w:r>
      <w:r w:rsidR="00695CDE" w:rsidRPr="00695CDE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695CDE" w:rsidRPr="00695CDE">
        <w:rPr>
          <w:rFonts w:ascii="Times New Roman" w:hAnsi="Times New Roman" w:cs="Times New Roman"/>
          <w:sz w:val="24"/>
          <w:szCs w:val="24"/>
        </w:rPr>
        <w:t xml:space="preserve">, UKLJUČUJUĆI OSTVARIVANJE CILJEVA, 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2.</w:t>
      </w:r>
      <w:r w:rsidRPr="00695CDE">
        <w:rPr>
          <w:rFonts w:ascii="Times New Roman" w:hAnsi="Times New Roman" w:cs="Times New Roman"/>
          <w:sz w:val="24"/>
          <w:szCs w:val="24"/>
        </w:rPr>
        <w:tab/>
        <w:t>PODATKE O VRSTAMA I KOLIČINAMA PROIZVEDENOG OTPADA, ODVOJENO SAKUPLJENOG OTPADA, ODLAGANJE KOMUNALNOG I BIORAZGRADIVOG OTPADA, TE OSTVARIVANJE CILJEVA,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3.</w:t>
      </w:r>
      <w:r w:rsidRPr="00695CDE">
        <w:rPr>
          <w:rFonts w:ascii="Times New Roman" w:hAnsi="Times New Roman" w:cs="Times New Roman"/>
          <w:sz w:val="24"/>
          <w:szCs w:val="24"/>
        </w:rPr>
        <w:tab/>
        <w:t>PODATKE O POSTOJEĆIM I PLANIRANIM GRAĐEVINAMA I UREĐAJIMA ZA GOSPODARENJE  OTPADOM , TE STATUSU SANACIJE NEUSKLAĐENIH ODLAGALIŠTA I LOKACIJA  ONEČIŠĆENIH OTPADOM,</w:t>
      </w:r>
    </w:p>
    <w:p w:rsidR="00221D1B" w:rsidRPr="00695CDE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4.</w:t>
      </w:r>
      <w:r w:rsidRPr="00695CDE">
        <w:rPr>
          <w:rFonts w:ascii="Times New Roman" w:hAnsi="Times New Roman" w:cs="Times New Roman"/>
          <w:sz w:val="24"/>
          <w:szCs w:val="24"/>
        </w:rPr>
        <w:tab/>
        <w:t xml:space="preserve">PODATKE O LOKACIJAMA ODBAČENOG OTPADA I NJIHOVOM UKLJANJANJU, </w:t>
      </w:r>
    </w:p>
    <w:p w:rsidR="00221D1B" w:rsidRPr="00695CDE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5.</w:t>
      </w:r>
      <w:r w:rsidRPr="00695CDE">
        <w:rPr>
          <w:rFonts w:ascii="Times New Roman" w:hAnsi="Times New Roman" w:cs="Times New Roman"/>
          <w:sz w:val="24"/>
          <w:szCs w:val="24"/>
        </w:rPr>
        <w:tab/>
        <w:t>MJERE POTREBNE ZA OSTVARIVANJE CILJEVA SMANJIVANJA ILI SPRJEČAVANJA NASTANKA OTPADA, UKLJUČUJUĆI IZOBRAZNO  INFORMATIVNE AKTIVNOSTI I AKCIJE PRIKUPLJANJA OTPADA,</w:t>
      </w:r>
    </w:p>
    <w:p w:rsidR="00221D1B" w:rsidRPr="00695CDE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6.</w:t>
      </w:r>
      <w:r w:rsidRPr="00695CDE">
        <w:rPr>
          <w:rFonts w:ascii="Times New Roman" w:hAnsi="Times New Roman" w:cs="Times New Roman"/>
          <w:sz w:val="24"/>
          <w:szCs w:val="24"/>
        </w:rPr>
        <w:tab/>
        <w:t>OPĆE MJERE ZA GOSPODAR</w:t>
      </w:r>
      <w:r w:rsidR="00B63C77">
        <w:rPr>
          <w:rFonts w:ascii="Times New Roman" w:hAnsi="Times New Roman" w:cs="Times New Roman"/>
          <w:sz w:val="24"/>
          <w:szCs w:val="24"/>
        </w:rPr>
        <w:t xml:space="preserve">ENJE OTPADOM, OPASNIM OTPADOM I </w:t>
      </w:r>
      <w:r w:rsidRPr="00695CDE">
        <w:rPr>
          <w:rFonts w:ascii="Times New Roman" w:hAnsi="Times New Roman" w:cs="Times New Roman"/>
          <w:sz w:val="24"/>
          <w:szCs w:val="24"/>
        </w:rPr>
        <w:t>POSEBNIM KATEGORIJAMA OTPADA,</w:t>
      </w:r>
    </w:p>
    <w:p w:rsidR="00221D1B" w:rsidRPr="00695CDE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7.</w:t>
      </w:r>
      <w:r w:rsidRPr="00695CDE">
        <w:rPr>
          <w:rFonts w:ascii="Times New Roman" w:hAnsi="Times New Roman" w:cs="Times New Roman"/>
          <w:sz w:val="24"/>
          <w:szCs w:val="24"/>
        </w:rPr>
        <w:tab/>
        <w:t xml:space="preserve">MJERE PRIKUPLJANJA MIJEŠANOG KOMUNALNOG OTPADA I BIORAZGRADIVOG KOMUNALNOG OTPADA, </w:t>
      </w:r>
    </w:p>
    <w:p w:rsidR="00221D1B" w:rsidRPr="00695CDE" w:rsidRDefault="00221D1B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8.</w:t>
      </w:r>
      <w:r w:rsidRPr="00695CDE">
        <w:rPr>
          <w:rFonts w:ascii="Times New Roman" w:hAnsi="Times New Roman" w:cs="Times New Roman"/>
          <w:sz w:val="24"/>
          <w:szCs w:val="24"/>
        </w:rPr>
        <w:tab/>
        <w:t>MJERE ODVOJENOG PRIKUPLJANJA OTPADNOG PAPIRA, METALA, STAKLA I PLASTIKE, TE KRUPNOG (GLOMAZNOG) KOMUNALNG OTPADA,</w:t>
      </w:r>
    </w:p>
    <w:p w:rsidR="00221D1B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D1B" w:rsidRPr="00695CDE" w:rsidRDefault="00221D1B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695CDE">
        <w:rPr>
          <w:rFonts w:ascii="Times New Roman" w:hAnsi="Times New Roman" w:cs="Times New Roman"/>
          <w:sz w:val="24"/>
          <w:szCs w:val="24"/>
        </w:rPr>
        <w:tab/>
        <w:t>POPIS PROJEKATA VA</w:t>
      </w:r>
      <w:r>
        <w:rPr>
          <w:rFonts w:ascii="Times New Roman" w:hAnsi="Times New Roman" w:cs="Times New Roman"/>
          <w:sz w:val="24"/>
          <w:szCs w:val="24"/>
        </w:rPr>
        <w:t>ŽNIH ZA PROVEDBU ODREDBI PLANA,</w:t>
      </w:r>
    </w:p>
    <w:p w:rsidR="00221D1B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10.</w:t>
      </w:r>
      <w:r w:rsidRPr="00695CDE">
        <w:rPr>
          <w:rFonts w:ascii="Times New Roman" w:hAnsi="Times New Roman" w:cs="Times New Roman"/>
          <w:sz w:val="24"/>
          <w:szCs w:val="24"/>
        </w:rPr>
        <w:tab/>
        <w:t>ORGANIZACIJSKE ASPEKTE, IZVORE I VISINU FINANCIJSKIH SREDSTAVA  ZA PROVEDBU MJERA GOSPODARENJA OTPADOM,</w:t>
      </w:r>
    </w:p>
    <w:p w:rsidR="00221D1B" w:rsidRPr="00695CDE" w:rsidRDefault="00221D1B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B6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11.</w:t>
      </w:r>
      <w:r w:rsidRPr="00695CDE">
        <w:rPr>
          <w:rFonts w:ascii="Times New Roman" w:hAnsi="Times New Roman" w:cs="Times New Roman"/>
          <w:sz w:val="24"/>
          <w:szCs w:val="24"/>
        </w:rPr>
        <w:tab/>
        <w:t>ROKOVE I NOSITELJE IZVRŠENJA PLANA GOSPODARENJA OTPADOM.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21D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Članak 3.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Sredstva za izradu „Plana gospodarenja otpadom Općine </w:t>
      </w:r>
      <w:r>
        <w:rPr>
          <w:rFonts w:ascii="Times New Roman" w:hAnsi="Times New Roman" w:cs="Times New Roman"/>
          <w:sz w:val="24"/>
          <w:szCs w:val="24"/>
        </w:rPr>
        <w:t>Povljana  za razdoblje od 2018.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2023</w:t>
      </w:r>
      <w:r w:rsidRPr="00695CDE">
        <w:rPr>
          <w:rFonts w:ascii="Times New Roman" w:hAnsi="Times New Roman" w:cs="Times New Roman"/>
          <w:sz w:val="24"/>
          <w:szCs w:val="24"/>
        </w:rPr>
        <w:t xml:space="preserve">. godine“ biti će osigurana  u Proračunu Općine </w:t>
      </w:r>
      <w:r>
        <w:rPr>
          <w:rFonts w:ascii="Times New Roman" w:hAnsi="Times New Roman" w:cs="Times New Roman"/>
          <w:sz w:val="24"/>
          <w:szCs w:val="24"/>
        </w:rPr>
        <w:t>Povljana za 2019</w:t>
      </w:r>
      <w:r w:rsidRPr="00695CDE">
        <w:rPr>
          <w:rFonts w:ascii="Times New Roman" w:hAnsi="Times New Roman" w:cs="Times New Roman"/>
          <w:sz w:val="24"/>
          <w:szCs w:val="24"/>
        </w:rPr>
        <w:t>. godinu.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Ova Odluka stupa na snagu osam dana od dana objave u „Službenom glasniku </w:t>
      </w:r>
      <w:r>
        <w:rPr>
          <w:rFonts w:ascii="Times New Roman" w:hAnsi="Times New Roman" w:cs="Times New Roman"/>
          <w:sz w:val="24"/>
          <w:szCs w:val="24"/>
        </w:rPr>
        <w:t>Zadarske županije''.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95CDE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>:351-02/18-01/</w:t>
      </w:r>
      <w:r w:rsidR="00B63C77">
        <w:rPr>
          <w:rFonts w:ascii="Times New Roman" w:hAnsi="Times New Roman" w:cs="Times New Roman"/>
          <w:sz w:val="24"/>
          <w:szCs w:val="24"/>
        </w:rPr>
        <w:t>1</w:t>
      </w:r>
    </w:p>
    <w:p w:rsidR="00695CDE" w:rsidRPr="00695CDE" w:rsidRDefault="009176B6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695CDE">
        <w:rPr>
          <w:rFonts w:ascii="Times New Roman" w:hAnsi="Times New Roman" w:cs="Times New Roman"/>
          <w:sz w:val="24"/>
          <w:szCs w:val="24"/>
        </w:rPr>
        <w:t>:2198/25-40-18-</w:t>
      </w:r>
      <w:r w:rsidR="00B63C77">
        <w:rPr>
          <w:rFonts w:ascii="Times New Roman" w:hAnsi="Times New Roman" w:cs="Times New Roman"/>
          <w:sz w:val="24"/>
          <w:szCs w:val="24"/>
        </w:rPr>
        <w:t>1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</w:t>
      </w:r>
      <w:r w:rsidR="00B63C77">
        <w:rPr>
          <w:rFonts w:ascii="Times New Roman" w:hAnsi="Times New Roman" w:cs="Times New Roman"/>
          <w:sz w:val="24"/>
          <w:szCs w:val="24"/>
        </w:rPr>
        <w:t xml:space="preserve"> 30. svibnja 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695CDE" w:rsidRPr="00695CDE" w:rsidRDefault="00695CDE" w:rsidP="00695CDE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p w:rsidR="0051030E" w:rsidRDefault="0051030E"/>
    <w:sectPr w:rsidR="0051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DE"/>
    <w:rsid w:val="00221D1B"/>
    <w:rsid w:val="0051030E"/>
    <w:rsid w:val="00695CDE"/>
    <w:rsid w:val="009176B6"/>
    <w:rsid w:val="00B63C77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4796C-7F2B-4308-A3DA-0C2208C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2018-06-04T09:16:00Z</cp:lastPrinted>
  <dcterms:created xsi:type="dcterms:W3CDTF">2018-05-25T13:42:00Z</dcterms:created>
  <dcterms:modified xsi:type="dcterms:W3CDTF">2018-06-04T09:16:00Z</dcterms:modified>
</cp:coreProperties>
</file>